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540E69" w14:textId="79643748" w:rsidR="00FE7FAA" w:rsidRDefault="003D1549" w:rsidP="00567875">
      <w:pPr>
        <w:pStyle w:val="Heading2"/>
      </w:pPr>
      <w:r>
        <w:t xml:space="preserve">Supplementary </w:t>
      </w:r>
      <w:r w:rsidR="00FE7FAA">
        <w:t xml:space="preserve">Figure </w:t>
      </w:r>
      <w:fldSimple w:instr=" SEQ Figure \* ARABIC ">
        <w:r w:rsidR="00BF2676">
          <w:rPr>
            <w:noProof/>
          </w:rPr>
          <w:t>1</w:t>
        </w:r>
      </w:fldSimple>
      <w:r>
        <w:rPr>
          <w:noProof/>
        </w:rPr>
        <w:t xml:space="preserve"> - </w:t>
      </w:r>
      <w:r w:rsidR="00FE7FAA">
        <w:t xml:space="preserve">Reactions from glucose to </w:t>
      </w:r>
      <w:r w:rsidR="006D5160">
        <w:t>pelargonidin</w:t>
      </w:r>
      <w:r w:rsidR="0098108E">
        <w:t xml:space="preserve"> 3-O-glucoside</w:t>
      </w:r>
    </w:p>
    <w:p w14:paraId="03BF6283" w14:textId="662EBF7F" w:rsidR="00F071E5" w:rsidRDefault="00FE7FAA" w:rsidP="00F071E5">
      <w:pPr>
        <w:jc w:val="both"/>
        <w:rPr>
          <w:rFonts w:cstheme="minorHAnsi"/>
        </w:rPr>
      </w:pPr>
      <w:r>
        <w:t xml:space="preserve">Yellow: glycolysis an ethanolic fermentation. Blue: pentose phosphate pathway. Brown: </w:t>
      </w:r>
      <w:r w:rsidRPr="00624A55">
        <w:rPr>
          <w:i/>
        </w:rPr>
        <w:t>E.</w:t>
      </w:r>
      <w:r w:rsidR="00235EEE">
        <w:rPr>
          <w:i/>
        </w:rPr>
        <w:t xml:space="preserve"> </w:t>
      </w:r>
      <w:r w:rsidRPr="00624A55">
        <w:rPr>
          <w:i/>
        </w:rPr>
        <w:t>coli</w:t>
      </w:r>
      <w:r>
        <w:t xml:space="preserve"> shikimate pathway. Green:</w:t>
      </w:r>
      <w:r w:rsidR="00447B3F">
        <w:t xml:space="preserve"> </w:t>
      </w:r>
      <w:r w:rsidR="009F72DE">
        <w:t>plant</w:t>
      </w:r>
      <w:r>
        <w:t xml:space="preserve"> anthocyanin pathway. </w:t>
      </w:r>
      <w:r w:rsidR="00924A6F">
        <w:t xml:space="preserve">The gene names encoding the enzymes involved in the indicated reactions are indicated in italics. Genes </w:t>
      </w:r>
      <w:r w:rsidR="009F72DE">
        <w:t>d</w:t>
      </w:r>
      <w:r>
        <w:t xml:space="preserve">eleted </w:t>
      </w:r>
      <w:r w:rsidR="00924A6F">
        <w:t xml:space="preserve">in the present study </w:t>
      </w:r>
      <w:r>
        <w:t xml:space="preserve">are </w:t>
      </w:r>
      <w:r w:rsidR="00924A6F">
        <w:t xml:space="preserve">indicated in </w:t>
      </w:r>
      <w:r>
        <w:t xml:space="preserve">red and underlined. </w:t>
      </w:r>
      <w:r w:rsidR="00235EEE">
        <w:rPr>
          <w:i/>
          <w:iCs/>
        </w:rPr>
        <w:t>Ec E. coli, At</w:t>
      </w:r>
      <w:r w:rsidR="00235EEE" w:rsidRPr="00235EEE">
        <w:rPr>
          <w:i/>
          <w:iCs/>
        </w:rPr>
        <w:t xml:space="preserve"> </w:t>
      </w:r>
      <w:r w:rsidR="00235EEE" w:rsidRPr="00235EEE">
        <w:rPr>
          <w:rFonts w:cstheme="minorHAnsi"/>
          <w:i/>
          <w:iCs/>
          <w:color w:val="202124"/>
          <w:shd w:val="clear" w:color="auto" w:fill="FFFFFF"/>
        </w:rPr>
        <w:t>Arabidopsis thaliana</w:t>
      </w:r>
      <w:r w:rsidR="00235EEE">
        <w:rPr>
          <w:i/>
          <w:iCs/>
        </w:rPr>
        <w:t xml:space="preserve">, Rc </w:t>
      </w:r>
      <w:r w:rsidR="00235EEE" w:rsidRPr="00235EEE">
        <w:rPr>
          <w:i/>
          <w:iCs/>
        </w:rPr>
        <w:t>Rhodobacter capsulatus</w:t>
      </w:r>
      <w:r w:rsidR="00235EEE">
        <w:rPr>
          <w:i/>
          <w:iCs/>
        </w:rPr>
        <w:t xml:space="preserve">, co </w:t>
      </w:r>
      <w:r w:rsidR="00235EEE" w:rsidRPr="00235EEE">
        <w:t>codon optimized.</w:t>
      </w:r>
      <w:r w:rsidR="00235EEE">
        <w:rPr>
          <w:i/>
          <w:iCs/>
        </w:rPr>
        <w:t xml:space="preserve"> </w:t>
      </w:r>
      <w:r w:rsidR="00D364C8">
        <w:rPr>
          <w:i/>
          <w:iCs/>
        </w:rPr>
        <w:t>fbr</w:t>
      </w:r>
      <w:r w:rsidR="00F071E5">
        <w:rPr>
          <w:iCs/>
        </w:rPr>
        <w:t xml:space="preserve"> feedback resistant, </w:t>
      </w:r>
      <w:r w:rsidR="00D52538">
        <w:rPr>
          <w:iCs/>
        </w:rPr>
        <w:t>Glc glucose, Glc-6P glucose 6-phosphate, Fru-6p fructose-6-phosphate, Fru-1,6-BP fructose 1,6-biphosphate, GAP glyceraldehyde 3-phosphate, DHAP dihydroxyacetone, 1,3-BPG 1,3-biphosphoglycerate, 3-PG 3-phosphoglycerate,2-PG 2-phosphoglycerate, PEP phosphoenolpyruvate, Pyr pyruvate, AcAL acetaldehyde, EtOH ethanol,</w:t>
      </w:r>
      <w:r w:rsidR="00A61236">
        <w:rPr>
          <w:iCs/>
        </w:rPr>
        <w:t xml:space="preserve"> </w:t>
      </w:r>
      <w:r w:rsidR="00D52538">
        <w:rPr>
          <w:iCs/>
        </w:rPr>
        <w:t>6p-GLCN-lac 6-phosphogluconolactone</w:t>
      </w:r>
      <w:r w:rsidR="00A61236">
        <w:rPr>
          <w:iCs/>
        </w:rPr>
        <w:t xml:space="preserve">, </w:t>
      </w:r>
      <w:r w:rsidR="00D52538">
        <w:rPr>
          <w:iCs/>
        </w:rPr>
        <w:t xml:space="preserve">6p-GLCN </w:t>
      </w:r>
      <w:r w:rsidR="00A61236">
        <w:rPr>
          <w:iCs/>
        </w:rPr>
        <w:t xml:space="preserve">6-phosphoglucono, </w:t>
      </w:r>
      <w:r w:rsidR="00D52538">
        <w:rPr>
          <w:iCs/>
        </w:rPr>
        <w:t>RL5P</w:t>
      </w:r>
      <w:r w:rsidR="00A61236">
        <w:rPr>
          <w:iCs/>
        </w:rPr>
        <w:t xml:space="preserve"> ribulose 5-phosphate, </w:t>
      </w:r>
      <w:r w:rsidR="00D52538">
        <w:rPr>
          <w:iCs/>
        </w:rPr>
        <w:t>R5P</w:t>
      </w:r>
      <w:r w:rsidR="00A61236">
        <w:rPr>
          <w:iCs/>
        </w:rPr>
        <w:t xml:space="preserve"> ribose 5-phosphate, </w:t>
      </w:r>
      <w:r w:rsidR="00D52538">
        <w:rPr>
          <w:iCs/>
        </w:rPr>
        <w:t>S7P</w:t>
      </w:r>
      <w:r w:rsidR="00A61236">
        <w:rPr>
          <w:iCs/>
        </w:rPr>
        <w:t xml:space="preserve"> sedoheptulose 7-phosphate, </w:t>
      </w:r>
      <w:r w:rsidR="00D52538">
        <w:rPr>
          <w:iCs/>
        </w:rPr>
        <w:t>XUL-5P</w:t>
      </w:r>
      <w:r w:rsidR="00A61236">
        <w:rPr>
          <w:iCs/>
        </w:rPr>
        <w:t xml:space="preserve"> xylulose 5-phosphate, </w:t>
      </w:r>
      <w:r w:rsidR="00D52538">
        <w:rPr>
          <w:iCs/>
        </w:rPr>
        <w:t>GAP</w:t>
      </w:r>
      <w:r w:rsidR="00A61236">
        <w:rPr>
          <w:iCs/>
        </w:rPr>
        <w:t xml:space="preserve"> glyceraldehyde 3-phosphate, </w:t>
      </w:r>
      <w:r w:rsidR="00D52538">
        <w:rPr>
          <w:iCs/>
        </w:rPr>
        <w:t>Ery-4P</w:t>
      </w:r>
      <w:r w:rsidR="00A61236">
        <w:rPr>
          <w:iCs/>
        </w:rPr>
        <w:t xml:space="preserve"> erythrose 4-phosphate, </w:t>
      </w:r>
      <w:r w:rsidR="00D52538">
        <w:rPr>
          <w:iCs/>
        </w:rPr>
        <w:t>DAHP</w:t>
      </w:r>
      <w:r w:rsidR="00A61236">
        <w:rPr>
          <w:iCs/>
        </w:rPr>
        <w:t xml:space="preserve"> </w:t>
      </w:r>
      <w:r w:rsidR="00A61236" w:rsidRPr="00A61236">
        <w:rPr>
          <w:iCs/>
        </w:rPr>
        <w:t>3-deoxy-D-arabino-heptulosonate-7-P</w:t>
      </w:r>
      <w:r w:rsidR="00A61236">
        <w:rPr>
          <w:iCs/>
        </w:rPr>
        <w:t xml:space="preserve">, </w:t>
      </w:r>
      <w:r w:rsidR="00D52538">
        <w:rPr>
          <w:iCs/>
        </w:rPr>
        <w:t>DHQ</w:t>
      </w:r>
      <w:r w:rsidR="00A61236">
        <w:rPr>
          <w:iCs/>
        </w:rPr>
        <w:t xml:space="preserve"> </w:t>
      </w:r>
      <w:r w:rsidR="00A61236" w:rsidRPr="00A61236">
        <w:rPr>
          <w:iCs/>
        </w:rPr>
        <w:t>3-dehydroquinate</w:t>
      </w:r>
      <w:r w:rsidR="00A61236">
        <w:rPr>
          <w:iCs/>
        </w:rPr>
        <w:t xml:space="preserve">, </w:t>
      </w:r>
      <w:r w:rsidR="00D52538">
        <w:rPr>
          <w:iCs/>
        </w:rPr>
        <w:t>DHS</w:t>
      </w:r>
      <w:r w:rsidR="00A61236">
        <w:rPr>
          <w:iCs/>
        </w:rPr>
        <w:t xml:space="preserve"> </w:t>
      </w:r>
      <w:r w:rsidR="00A61236" w:rsidRPr="00A61236">
        <w:rPr>
          <w:iCs/>
        </w:rPr>
        <w:t>3-dehydroshikimate</w:t>
      </w:r>
      <w:r w:rsidR="00A61236">
        <w:rPr>
          <w:iCs/>
        </w:rPr>
        <w:t xml:space="preserve">, </w:t>
      </w:r>
      <w:r w:rsidR="00D52538">
        <w:rPr>
          <w:iCs/>
        </w:rPr>
        <w:t>SHIK shikimate</w:t>
      </w:r>
      <w:r w:rsidR="00A61236">
        <w:rPr>
          <w:iCs/>
        </w:rPr>
        <w:t xml:space="preserve">, </w:t>
      </w:r>
      <w:r w:rsidR="00D52538">
        <w:rPr>
          <w:iCs/>
        </w:rPr>
        <w:t>SHP</w:t>
      </w:r>
      <w:r w:rsidR="00A61236" w:rsidRPr="00A61236">
        <w:rPr>
          <w:iCs/>
        </w:rPr>
        <w:t xml:space="preserve"> </w:t>
      </w:r>
      <w:r w:rsidR="00A61236">
        <w:rPr>
          <w:iCs/>
        </w:rPr>
        <w:t xml:space="preserve">shikimate 3-phosphate, </w:t>
      </w:r>
      <w:r w:rsidR="00D52538">
        <w:rPr>
          <w:iCs/>
        </w:rPr>
        <w:t>EP3P</w:t>
      </w:r>
      <w:r w:rsidR="00A61236">
        <w:rPr>
          <w:iCs/>
        </w:rPr>
        <w:t xml:space="preserve"> </w:t>
      </w:r>
      <w:r w:rsidR="00A61236" w:rsidRPr="00A61236">
        <w:rPr>
          <w:iCs/>
        </w:rPr>
        <w:t>5-enolpyruvoyl-shikimate 3-phosphate</w:t>
      </w:r>
      <w:r w:rsidR="00A61236">
        <w:rPr>
          <w:iCs/>
        </w:rPr>
        <w:t xml:space="preserve">, </w:t>
      </w:r>
      <w:r w:rsidR="00D52538">
        <w:rPr>
          <w:iCs/>
        </w:rPr>
        <w:t>CHA</w:t>
      </w:r>
      <w:r w:rsidR="00A61236">
        <w:rPr>
          <w:iCs/>
        </w:rPr>
        <w:t xml:space="preserve"> chorismate, </w:t>
      </w:r>
      <w:r w:rsidR="00D52538">
        <w:rPr>
          <w:iCs/>
        </w:rPr>
        <w:t>PPA prephenate</w:t>
      </w:r>
      <w:r w:rsidR="00A61236">
        <w:rPr>
          <w:iCs/>
        </w:rPr>
        <w:t xml:space="preserve">,  </w:t>
      </w:r>
      <w:r w:rsidR="00A61236">
        <w:rPr>
          <w:rFonts w:cstheme="minorHAnsi"/>
        </w:rPr>
        <w:t xml:space="preserve">PPY phenylpyruvate, </w:t>
      </w:r>
      <w:r w:rsidR="00F071E5">
        <w:rPr>
          <w:rFonts w:cstheme="minorHAnsi"/>
        </w:rPr>
        <w:t xml:space="preserve">PAC phenylacetaldehyde </w:t>
      </w:r>
      <w:r w:rsidR="00A61236">
        <w:rPr>
          <w:rFonts w:cstheme="minorHAnsi"/>
        </w:rPr>
        <w:t>2PE</w:t>
      </w:r>
      <w:r w:rsidR="00A61236" w:rsidRPr="008C292E">
        <w:rPr>
          <w:rFonts w:cstheme="minorHAnsi"/>
        </w:rPr>
        <w:t xml:space="preserve"> 2-phenylethanol</w:t>
      </w:r>
      <w:r w:rsidR="00A61236">
        <w:rPr>
          <w:rFonts w:cstheme="minorHAnsi"/>
        </w:rPr>
        <w:t xml:space="preserve">, PAA phenylacetic acid, PHE L-phenylalanine, </w:t>
      </w:r>
      <w:r w:rsidR="00A61236" w:rsidRPr="00521BAD">
        <w:rPr>
          <w:rFonts w:cstheme="minorHAnsi"/>
          <w:i/>
          <w:color w:val="000000" w:themeColor="text1"/>
        </w:rPr>
        <w:t>p</w:t>
      </w:r>
      <w:r w:rsidR="00A61236" w:rsidRPr="00521BAD">
        <w:rPr>
          <w:rFonts w:cstheme="minorHAnsi"/>
          <w:color w:val="000000" w:themeColor="text1"/>
        </w:rPr>
        <w:t>OHPPY</w:t>
      </w:r>
      <w:r w:rsidR="00A61236" w:rsidRPr="00A15080">
        <w:rPr>
          <w:rFonts w:cstheme="minorHAnsi"/>
          <w:color w:val="000000" w:themeColor="text1"/>
        </w:rPr>
        <w:t xml:space="preserve"> </w:t>
      </w:r>
      <w:r w:rsidR="00A61236" w:rsidRPr="00A15080">
        <w:rPr>
          <w:rFonts w:cstheme="minorHAnsi"/>
          <w:i/>
          <w:color w:val="000000" w:themeColor="text1"/>
        </w:rPr>
        <w:t>p-</w:t>
      </w:r>
      <w:r w:rsidR="00A61236">
        <w:rPr>
          <w:rFonts w:cstheme="minorHAnsi"/>
        </w:rPr>
        <w:t>hydroxy</w:t>
      </w:r>
      <w:r w:rsidR="00A61236" w:rsidRPr="008C292E">
        <w:rPr>
          <w:rFonts w:cstheme="minorHAnsi"/>
        </w:rPr>
        <w:t>phenylpyruvate</w:t>
      </w:r>
      <w:r w:rsidR="00A61236">
        <w:rPr>
          <w:rFonts w:cstheme="minorHAnsi"/>
        </w:rPr>
        <w:t>,</w:t>
      </w:r>
      <w:r w:rsidR="00F071E5" w:rsidRPr="00F071E5">
        <w:rPr>
          <w:rFonts w:cstheme="minorHAnsi"/>
        </w:rPr>
        <w:t xml:space="preserve"> </w:t>
      </w:r>
      <w:r w:rsidR="00F071E5" w:rsidRPr="00F071E5">
        <w:rPr>
          <w:rFonts w:cstheme="minorHAnsi"/>
          <w:i/>
        </w:rPr>
        <w:t>p</w:t>
      </w:r>
      <w:r w:rsidR="00F071E5">
        <w:rPr>
          <w:rFonts w:cstheme="minorHAnsi"/>
        </w:rPr>
        <w:t>OH</w:t>
      </w:r>
      <w:r w:rsidR="00F071E5" w:rsidRPr="00F071E5">
        <w:rPr>
          <w:rFonts w:cstheme="minorHAnsi"/>
        </w:rPr>
        <w:t>PAC</w:t>
      </w:r>
      <w:r w:rsidR="00F071E5">
        <w:rPr>
          <w:rFonts w:cstheme="minorHAnsi"/>
        </w:rPr>
        <w:t xml:space="preserve"> </w:t>
      </w:r>
      <w:r w:rsidR="00F071E5" w:rsidRPr="00F071E5">
        <w:rPr>
          <w:rFonts w:cstheme="minorHAnsi"/>
          <w:i/>
        </w:rPr>
        <w:t>p</w:t>
      </w:r>
      <w:r w:rsidR="00F071E5">
        <w:rPr>
          <w:rFonts w:cstheme="minorHAnsi"/>
        </w:rPr>
        <w:t>-hydroxyphenylacetaldehyde,</w:t>
      </w:r>
      <w:r w:rsidR="00A61236">
        <w:rPr>
          <w:rFonts w:cstheme="minorHAnsi"/>
        </w:rPr>
        <w:t xml:space="preserve"> </w:t>
      </w:r>
      <w:r w:rsidR="00A61236" w:rsidRPr="008B43BA">
        <w:rPr>
          <w:rFonts w:cstheme="minorHAnsi"/>
          <w:i/>
        </w:rPr>
        <w:t>p</w:t>
      </w:r>
      <w:r w:rsidR="00A61236">
        <w:rPr>
          <w:rFonts w:cstheme="minorHAnsi"/>
        </w:rPr>
        <w:t>OH2PE</w:t>
      </w:r>
      <w:r w:rsidR="00F071E5">
        <w:rPr>
          <w:rFonts w:cstheme="minorHAnsi"/>
        </w:rPr>
        <w:t>,</w:t>
      </w:r>
      <w:r w:rsidR="00A61236" w:rsidRPr="008C292E">
        <w:rPr>
          <w:rFonts w:cstheme="minorHAnsi"/>
        </w:rPr>
        <w:t xml:space="preserve"> </w:t>
      </w:r>
      <w:r w:rsidR="00A61236" w:rsidRPr="00A15080">
        <w:rPr>
          <w:rFonts w:cstheme="minorHAnsi"/>
          <w:i/>
        </w:rPr>
        <w:t>p</w:t>
      </w:r>
      <w:r w:rsidR="00A61236" w:rsidRPr="008C292E">
        <w:rPr>
          <w:rFonts w:cstheme="minorHAnsi"/>
        </w:rPr>
        <w:t>-hydroxyphenylethanol</w:t>
      </w:r>
      <w:r w:rsidR="00A61236">
        <w:rPr>
          <w:rFonts w:cstheme="minorHAnsi"/>
        </w:rPr>
        <w:t xml:space="preserve">, </w:t>
      </w:r>
      <w:r w:rsidR="00A61236" w:rsidRPr="008B43BA">
        <w:rPr>
          <w:rFonts w:cstheme="minorHAnsi"/>
          <w:i/>
        </w:rPr>
        <w:t>p</w:t>
      </w:r>
      <w:r w:rsidR="00A61236">
        <w:rPr>
          <w:rFonts w:cstheme="minorHAnsi"/>
        </w:rPr>
        <w:t>OHPAA</w:t>
      </w:r>
      <w:r w:rsidR="00F071E5">
        <w:rPr>
          <w:rFonts w:cstheme="minorHAnsi"/>
        </w:rPr>
        <w:t>,</w:t>
      </w:r>
      <w:r w:rsidR="00A61236" w:rsidRPr="008C292E">
        <w:rPr>
          <w:rFonts w:cstheme="minorHAnsi"/>
        </w:rPr>
        <w:t xml:space="preserve"> </w:t>
      </w:r>
      <w:r w:rsidR="00A61236" w:rsidRPr="00A15080">
        <w:rPr>
          <w:rFonts w:cstheme="minorHAnsi"/>
          <w:i/>
        </w:rPr>
        <w:t>p</w:t>
      </w:r>
      <w:r w:rsidR="00A61236" w:rsidRPr="008C292E">
        <w:rPr>
          <w:rFonts w:cstheme="minorHAnsi"/>
        </w:rPr>
        <w:t>-hydroxyphenyl</w:t>
      </w:r>
      <w:r w:rsidR="00A61236">
        <w:rPr>
          <w:rFonts w:cstheme="minorHAnsi"/>
        </w:rPr>
        <w:t xml:space="preserve">acetic acid, TYR tyrosine, </w:t>
      </w:r>
      <w:r w:rsidR="00A61236" w:rsidRPr="008C292E">
        <w:rPr>
          <w:rFonts w:cstheme="minorHAnsi"/>
        </w:rPr>
        <w:t>COUM coumaric acid</w:t>
      </w:r>
      <w:r w:rsidR="00A61236">
        <w:rPr>
          <w:rFonts w:cstheme="minorHAnsi"/>
        </w:rPr>
        <w:t xml:space="preserve">, </w:t>
      </w:r>
      <w:r w:rsidR="00A61236" w:rsidRPr="008C292E">
        <w:rPr>
          <w:rFonts w:cstheme="minorHAnsi"/>
        </w:rPr>
        <w:t>CIN cinnamic acid</w:t>
      </w:r>
      <w:r w:rsidR="00A61236">
        <w:rPr>
          <w:rFonts w:cstheme="minorHAnsi"/>
        </w:rPr>
        <w:t>, COCOA</w:t>
      </w:r>
      <w:r w:rsidR="00A61236" w:rsidRPr="008C292E">
        <w:rPr>
          <w:rFonts w:cstheme="minorHAnsi"/>
        </w:rPr>
        <w:t xml:space="preserve"> coumaroyl-CoA</w:t>
      </w:r>
      <w:r w:rsidR="00F071E5">
        <w:rPr>
          <w:rFonts w:cstheme="minorHAnsi"/>
        </w:rPr>
        <w:t>,</w:t>
      </w:r>
      <w:r w:rsidR="00A61236" w:rsidRPr="00A61236">
        <w:rPr>
          <w:rFonts w:cstheme="minorHAnsi"/>
        </w:rPr>
        <w:t xml:space="preserve"> </w:t>
      </w:r>
      <w:r w:rsidR="00A61236">
        <w:rPr>
          <w:rFonts w:cstheme="minorHAnsi"/>
        </w:rPr>
        <w:t>NAR</w:t>
      </w:r>
      <w:r w:rsidR="00A61236" w:rsidRPr="008C292E">
        <w:rPr>
          <w:rFonts w:cstheme="minorHAnsi"/>
        </w:rPr>
        <w:t>CC naringenin chalcone</w:t>
      </w:r>
      <w:r w:rsidR="00F071E5">
        <w:rPr>
          <w:rFonts w:cstheme="minorHAnsi"/>
        </w:rPr>
        <w:t xml:space="preserve">, </w:t>
      </w:r>
      <w:r w:rsidR="00A61236" w:rsidRPr="008C292E">
        <w:rPr>
          <w:rFonts w:cstheme="minorHAnsi"/>
        </w:rPr>
        <w:t>P</w:t>
      </w:r>
      <w:r w:rsidR="00A61236">
        <w:rPr>
          <w:rFonts w:cstheme="minorHAnsi"/>
        </w:rPr>
        <w:t>HLOR phloretic acid</w:t>
      </w:r>
      <w:r w:rsidR="00F071E5">
        <w:rPr>
          <w:rFonts w:cstheme="minorHAnsi"/>
        </w:rPr>
        <w:t>,</w:t>
      </w:r>
      <w:r w:rsidR="00F071E5" w:rsidRPr="00F071E5">
        <w:rPr>
          <w:rFonts w:cstheme="minorHAnsi"/>
        </w:rPr>
        <w:t xml:space="preserve"> </w:t>
      </w:r>
      <w:r w:rsidR="00F071E5">
        <w:rPr>
          <w:rFonts w:cstheme="minorHAnsi"/>
        </w:rPr>
        <w:t>NAR</w:t>
      </w:r>
      <w:r w:rsidR="00F071E5" w:rsidRPr="00F071E5">
        <w:rPr>
          <w:rFonts w:cstheme="minorHAnsi"/>
        </w:rPr>
        <w:t xml:space="preserve"> naringenin</w:t>
      </w:r>
      <w:r w:rsidR="00F071E5">
        <w:rPr>
          <w:rFonts w:cstheme="minorHAnsi"/>
        </w:rPr>
        <w:t xml:space="preserve">, </w:t>
      </w:r>
      <w:r w:rsidR="00A61236" w:rsidRPr="00FE69A7">
        <w:rPr>
          <w:rFonts w:cstheme="minorHAnsi"/>
        </w:rPr>
        <w:t>DHK</w:t>
      </w:r>
      <w:r w:rsidR="00F071E5">
        <w:rPr>
          <w:rFonts w:cstheme="minorHAnsi"/>
        </w:rPr>
        <w:t xml:space="preserve"> </w:t>
      </w:r>
      <w:r w:rsidR="00A61236" w:rsidRPr="00FE69A7">
        <w:rPr>
          <w:rFonts w:cstheme="minorHAnsi"/>
        </w:rPr>
        <w:t>dihydrokaempferol</w:t>
      </w:r>
      <w:r w:rsidR="00F071E5">
        <w:rPr>
          <w:rFonts w:cstheme="minorHAnsi"/>
        </w:rPr>
        <w:t>, KAE</w:t>
      </w:r>
      <w:r w:rsidR="00F071E5" w:rsidRPr="00F071E5">
        <w:rPr>
          <w:rFonts w:cstheme="minorHAnsi"/>
        </w:rPr>
        <w:t xml:space="preserve"> kaempferol, </w:t>
      </w:r>
      <w:r w:rsidR="00F071E5">
        <w:rPr>
          <w:rFonts w:cstheme="minorHAnsi"/>
        </w:rPr>
        <w:t>K3G</w:t>
      </w:r>
      <w:r w:rsidR="00F071E5" w:rsidRPr="00FE69A7">
        <w:rPr>
          <w:rFonts w:cstheme="minorHAnsi"/>
        </w:rPr>
        <w:t xml:space="preserve"> kaempferol 3-O-glucoside</w:t>
      </w:r>
      <w:r w:rsidR="00F071E5" w:rsidRPr="00F071E5">
        <w:rPr>
          <w:rFonts w:cstheme="minorHAnsi"/>
        </w:rPr>
        <w:t>, LPE, leucopelargonidin</w:t>
      </w:r>
      <w:r w:rsidR="00F071E5">
        <w:rPr>
          <w:rFonts w:cstheme="minorHAnsi"/>
        </w:rPr>
        <w:t xml:space="preserve">, </w:t>
      </w:r>
      <w:r w:rsidR="00A61236" w:rsidRPr="00A61236">
        <w:rPr>
          <w:rFonts w:cstheme="minorHAnsi"/>
        </w:rPr>
        <w:t>PEL pelargonidin</w:t>
      </w:r>
      <w:r w:rsidR="00F071E5">
        <w:rPr>
          <w:rFonts w:cstheme="minorHAnsi"/>
        </w:rPr>
        <w:t>,</w:t>
      </w:r>
      <w:r w:rsidR="00F071E5" w:rsidRPr="00F071E5">
        <w:rPr>
          <w:rFonts w:cstheme="minorHAnsi"/>
        </w:rPr>
        <w:t xml:space="preserve"> </w:t>
      </w:r>
      <w:r w:rsidR="00F071E5" w:rsidRPr="00FE69A7">
        <w:rPr>
          <w:rFonts w:cstheme="minorHAnsi"/>
        </w:rPr>
        <w:t>P3G pelargonidin 3-O-glucoside</w:t>
      </w:r>
    </w:p>
    <w:p w14:paraId="0C706317" w14:textId="77777777" w:rsidR="00A61236" w:rsidRPr="00A61236" w:rsidRDefault="00A61236" w:rsidP="00A61236">
      <w:pPr>
        <w:spacing w:after="0"/>
        <w:jc w:val="both"/>
        <w:rPr>
          <w:rFonts w:cstheme="minorHAnsi"/>
        </w:rPr>
      </w:pPr>
    </w:p>
    <w:p w14:paraId="115FAF3D" w14:textId="77777777" w:rsidR="00A61236" w:rsidRDefault="00A61236" w:rsidP="00D52538">
      <w:pPr>
        <w:jc w:val="both"/>
        <w:rPr>
          <w:iCs/>
        </w:rPr>
      </w:pPr>
    </w:p>
    <w:p w14:paraId="3E2823D4" w14:textId="77777777" w:rsidR="00D52538" w:rsidRPr="003D1549" w:rsidRDefault="00D52538" w:rsidP="00D52538">
      <w:pPr>
        <w:jc w:val="both"/>
        <w:rPr>
          <w:iCs/>
          <w:noProof/>
        </w:rPr>
      </w:pPr>
    </w:p>
    <w:p w14:paraId="32DF8742" w14:textId="7B67768C" w:rsidR="007828EE" w:rsidRPr="007828EE" w:rsidRDefault="00F071E5" w:rsidP="009561A0">
      <w:r>
        <w:rPr>
          <w:noProof/>
          <w:lang w:val="fr-FR" w:eastAsia="fr-FR"/>
        </w:rPr>
        <w:lastRenderedPageBreak/>
        <w:drawing>
          <wp:inline distT="0" distB="0" distL="0" distR="0" wp14:anchorId="15DF36F6" wp14:editId="0EF57F21">
            <wp:extent cx="5943600" cy="8022590"/>
            <wp:effectExtent l="0" t="0" r="0" b="0"/>
            <wp:docPr id="452" name="Picture 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" name="All Pathways, gene names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022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828EE" w:rsidRPr="007828EE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192C9" w16cex:dateUtc="2021-08-01T19:38:00Z"/>
  <w16cex:commentExtensible w16cex:durableId="24940413" w16cex:dateUtc="2021-07-10T09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0FA0F4" w16cid:durableId="249C804F"/>
  <w16cid:commentId w16cid:paraId="33F8839E" w16cid:durableId="24B10F29"/>
  <w16cid:commentId w16cid:paraId="354AFE19" w16cid:durableId="24B192C9"/>
  <w16cid:commentId w16cid:paraId="5CE00155" w16cid:durableId="249404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0C4FEE" w14:textId="77777777" w:rsidR="00884C7B" w:rsidRDefault="00884C7B" w:rsidP="00761906">
      <w:pPr>
        <w:spacing w:after="0" w:line="240" w:lineRule="auto"/>
      </w:pPr>
      <w:r>
        <w:separator/>
      </w:r>
    </w:p>
  </w:endnote>
  <w:endnote w:type="continuationSeparator" w:id="0">
    <w:p w14:paraId="47C58EAF" w14:textId="77777777" w:rsidR="00884C7B" w:rsidRDefault="00884C7B" w:rsidP="00761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78786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F53BE6" w14:textId="292C6215" w:rsidR="001E0BFA" w:rsidRDefault="001E0BF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61A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6A4B53" w14:textId="77777777" w:rsidR="001E0BFA" w:rsidRDefault="001E0B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471AA1" w14:textId="77777777" w:rsidR="00884C7B" w:rsidRDefault="00884C7B" w:rsidP="00761906">
      <w:pPr>
        <w:spacing w:after="0" w:line="240" w:lineRule="auto"/>
      </w:pPr>
      <w:r>
        <w:separator/>
      </w:r>
    </w:p>
  </w:footnote>
  <w:footnote w:type="continuationSeparator" w:id="0">
    <w:p w14:paraId="06087FEC" w14:textId="77777777" w:rsidR="00884C7B" w:rsidRDefault="00884C7B" w:rsidP="007619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47579"/>
    <w:multiLevelType w:val="hybridMultilevel"/>
    <w:tmpl w:val="885E20B4"/>
    <w:lvl w:ilvl="0" w:tplc="DBFABD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C841C2"/>
    <w:multiLevelType w:val="hybridMultilevel"/>
    <w:tmpl w:val="E1AC498E"/>
    <w:lvl w:ilvl="0" w:tplc="260E72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B804C2"/>
    <w:multiLevelType w:val="hybridMultilevel"/>
    <w:tmpl w:val="6D2E035E"/>
    <w:lvl w:ilvl="0" w:tplc="F618AA94">
      <w:start w:val="1"/>
      <w:numFmt w:val="upperLetter"/>
      <w:lvlText w:val="%1."/>
      <w:lvlJc w:val="left"/>
      <w:pPr>
        <w:ind w:left="720" w:hanging="360"/>
      </w:pPr>
      <w:rPr>
        <w:rFonts w:cstheme="maj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46990"/>
    <w:multiLevelType w:val="hybridMultilevel"/>
    <w:tmpl w:val="F6325DFC"/>
    <w:lvl w:ilvl="0" w:tplc="47A848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26C2F"/>
    <w:multiLevelType w:val="hybridMultilevel"/>
    <w:tmpl w:val="5C0A564A"/>
    <w:lvl w:ilvl="0" w:tplc="4740B1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CD1214"/>
    <w:multiLevelType w:val="hybridMultilevel"/>
    <w:tmpl w:val="6CD21C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Nature Biotechn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wwa59wsitt02heefx35s99ya9zpwztaxfdv&quot;&gt;My EndNote Library&lt;record-ids&gt;&lt;item&gt;41&lt;/item&gt;&lt;item&gt;48&lt;/item&gt;&lt;item&gt;60&lt;/item&gt;&lt;item&gt;61&lt;/item&gt;&lt;item&gt;62&lt;/item&gt;&lt;item&gt;63&lt;/item&gt;&lt;item&gt;64&lt;/item&gt;&lt;item&gt;127&lt;/item&gt;&lt;item&gt;128&lt;/item&gt;&lt;item&gt;129&lt;/item&gt;&lt;item&gt;130&lt;/item&gt;&lt;item&gt;162&lt;/item&gt;&lt;item&gt;174&lt;/item&gt;&lt;item&gt;175&lt;/item&gt;&lt;item&gt;291&lt;/item&gt;&lt;item&gt;292&lt;/item&gt;&lt;item&gt;294&lt;/item&gt;&lt;item&gt;344&lt;/item&gt;&lt;item&gt;487&lt;/item&gt;&lt;/record-ids&gt;&lt;/item&gt;&lt;/Libraries&gt;"/>
  </w:docVars>
  <w:rsids>
    <w:rsidRoot w:val="007828EE"/>
    <w:rsid w:val="00000748"/>
    <w:rsid w:val="00001831"/>
    <w:rsid w:val="00004EC1"/>
    <w:rsid w:val="00014EA1"/>
    <w:rsid w:val="0002224F"/>
    <w:rsid w:val="0002707C"/>
    <w:rsid w:val="000364D9"/>
    <w:rsid w:val="00046451"/>
    <w:rsid w:val="000547C8"/>
    <w:rsid w:val="00062498"/>
    <w:rsid w:val="00062C5C"/>
    <w:rsid w:val="000654A8"/>
    <w:rsid w:val="00067B7C"/>
    <w:rsid w:val="00070E57"/>
    <w:rsid w:val="00071490"/>
    <w:rsid w:val="00074645"/>
    <w:rsid w:val="00077196"/>
    <w:rsid w:val="00081963"/>
    <w:rsid w:val="00091CB3"/>
    <w:rsid w:val="000965E5"/>
    <w:rsid w:val="00097817"/>
    <w:rsid w:val="000A1046"/>
    <w:rsid w:val="000A63A5"/>
    <w:rsid w:val="000A7A6D"/>
    <w:rsid w:val="000B207E"/>
    <w:rsid w:val="000B2842"/>
    <w:rsid w:val="000B4585"/>
    <w:rsid w:val="000B5E65"/>
    <w:rsid w:val="000B6117"/>
    <w:rsid w:val="000B6AA4"/>
    <w:rsid w:val="000C27DD"/>
    <w:rsid w:val="000C30A6"/>
    <w:rsid w:val="000C3D5C"/>
    <w:rsid w:val="000D1C72"/>
    <w:rsid w:val="000D201E"/>
    <w:rsid w:val="000D3131"/>
    <w:rsid w:val="000D6E2D"/>
    <w:rsid w:val="000E3011"/>
    <w:rsid w:val="000E49BE"/>
    <w:rsid w:val="000E555D"/>
    <w:rsid w:val="000F0C9E"/>
    <w:rsid w:val="000F3694"/>
    <w:rsid w:val="000F450B"/>
    <w:rsid w:val="00100738"/>
    <w:rsid w:val="0010380D"/>
    <w:rsid w:val="00103AC3"/>
    <w:rsid w:val="00151E03"/>
    <w:rsid w:val="00156C4D"/>
    <w:rsid w:val="001604D9"/>
    <w:rsid w:val="00166AAA"/>
    <w:rsid w:val="00167B67"/>
    <w:rsid w:val="00171350"/>
    <w:rsid w:val="00176E7E"/>
    <w:rsid w:val="001772CA"/>
    <w:rsid w:val="00182DA9"/>
    <w:rsid w:val="00191B3B"/>
    <w:rsid w:val="00193BF8"/>
    <w:rsid w:val="001945D5"/>
    <w:rsid w:val="001958E1"/>
    <w:rsid w:val="001A19C2"/>
    <w:rsid w:val="001A39A5"/>
    <w:rsid w:val="001A5C9C"/>
    <w:rsid w:val="001A76B1"/>
    <w:rsid w:val="001B74D3"/>
    <w:rsid w:val="001C13BD"/>
    <w:rsid w:val="001D0A36"/>
    <w:rsid w:val="001D1106"/>
    <w:rsid w:val="001E0BFA"/>
    <w:rsid w:val="001E7B02"/>
    <w:rsid w:val="001F1771"/>
    <w:rsid w:val="001F6B97"/>
    <w:rsid w:val="00207002"/>
    <w:rsid w:val="00207FE9"/>
    <w:rsid w:val="00210129"/>
    <w:rsid w:val="00210D2E"/>
    <w:rsid w:val="00210F7D"/>
    <w:rsid w:val="00213F49"/>
    <w:rsid w:val="00221323"/>
    <w:rsid w:val="002316E2"/>
    <w:rsid w:val="00232C81"/>
    <w:rsid w:val="00233BFA"/>
    <w:rsid w:val="00235EEE"/>
    <w:rsid w:val="00236292"/>
    <w:rsid w:val="00250492"/>
    <w:rsid w:val="00251244"/>
    <w:rsid w:val="00251953"/>
    <w:rsid w:val="002542AF"/>
    <w:rsid w:val="00257F3B"/>
    <w:rsid w:val="00266638"/>
    <w:rsid w:val="00267E7E"/>
    <w:rsid w:val="0027166A"/>
    <w:rsid w:val="00271913"/>
    <w:rsid w:val="00275164"/>
    <w:rsid w:val="002815D6"/>
    <w:rsid w:val="00290237"/>
    <w:rsid w:val="00293F1E"/>
    <w:rsid w:val="002A12A6"/>
    <w:rsid w:val="002A179E"/>
    <w:rsid w:val="002A1A1F"/>
    <w:rsid w:val="002A1A51"/>
    <w:rsid w:val="002A1C5E"/>
    <w:rsid w:val="002A5F3A"/>
    <w:rsid w:val="002B3A53"/>
    <w:rsid w:val="002B5A07"/>
    <w:rsid w:val="002C3266"/>
    <w:rsid w:val="002D0A1F"/>
    <w:rsid w:val="002D17E0"/>
    <w:rsid w:val="002D2B7C"/>
    <w:rsid w:val="002D4111"/>
    <w:rsid w:val="002D643D"/>
    <w:rsid w:val="002D653E"/>
    <w:rsid w:val="002E0734"/>
    <w:rsid w:val="002E3611"/>
    <w:rsid w:val="002E68B1"/>
    <w:rsid w:val="002E695C"/>
    <w:rsid w:val="002F4808"/>
    <w:rsid w:val="002F6581"/>
    <w:rsid w:val="00307D42"/>
    <w:rsid w:val="0031000C"/>
    <w:rsid w:val="00310DC2"/>
    <w:rsid w:val="003131EA"/>
    <w:rsid w:val="00313741"/>
    <w:rsid w:val="00321DB3"/>
    <w:rsid w:val="00326564"/>
    <w:rsid w:val="00330CBF"/>
    <w:rsid w:val="0033318A"/>
    <w:rsid w:val="0034294B"/>
    <w:rsid w:val="003461F1"/>
    <w:rsid w:val="00352E21"/>
    <w:rsid w:val="003552E6"/>
    <w:rsid w:val="003610A9"/>
    <w:rsid w:val="00366EB9"/>
    <w:rsid w:val="003727F9"/>
    <w:rsid w:val="00376577"/>
    <w:rsid w:val="00377775"/>
    <w:rsid w:val="00390FF9"/>
    <w:rsid w:val="0039384D"/>
    <w:rsid w:val="003972CD"/>
    <w:rsid w:val="003B3459"/>
    <w:rsid w:val="003B443B"/>
    <w:rsid w:val="003B71EA"/>
    <w:rsid w:val="003B7E6E"/>
    <w:rsid w:val="003C4247"/>
    <w:rsid w:val="003C4C9A"/>
    <w:rsid w:val="003D1549"/>
    <w:rsid w:val="003D1C7A"/>
    <w:rsid w:val="003E0342"/>
    <w:rsid w:val="003F2B13"/>
    <w:rsid w:val="003F4DA8"/>
    <w:rsid w:val="003F6777"/>
    <w:rsid w:val="00400230"/>
    <w:rsid w:val="00400252"/>
    <w:rsid w:val="00400294"/>
    <w:rsid w:val="004028AD"/>
    <w:rsid w:val="00402909"/>
    <w:rsid w:val="00405837"/>
    <w:rsid w:val="00405A1D"/>
    <w:rsid w:val="00411E34"/>
    <w:rsid w:val="004153DD"/>
    <w:rsid w:val="0041687B"/>
    <w:rsid w:val="0042484D"/>
    <w:rsid w:val="00425F4B"/>
    <w:rsid w:val="004273E3"/>
    <w:rsid w:val="004278EE"/>
    <w:rsid w:val="00431278"/>
    <w:rsid w:val="00436F1B"/>
    <w:rsid w:val="00437C55"/>
    <w:rsid w:val="004429B5"/>
    <w:rsid w:val="00445DB8"/>
    <w:rsid w:val="00447197"/>
    <w:rsid w:val="00447B3F"/>
    <w:rsid w:val="004520ED"/>
    <w:rsid w:val="00456BC5"/>
    <w:rsid w:val="00467055"/>
    <w:rsid w:val="004705A1"/>
    <w:rsid w:val="004801D3"/>
    <w:rsid w:val="00480909"/>
    <w:rsid w:val="004821C5"/>
    <w:rsid w:val="004821CA"/>
    <w:rsid w:val="004910DD"/>
    <w:rsid w:val="004915B3"/>
    <w:rsid w:val="00491AA0"/>
    <w:rsid w:val="00495E45"/>
    <w:rsid w:val="00496A68"/>
    <w:rsid w:val="004A3A16"/>
    <w:rsid w:val="004C2A5C"/>
    <w:rsid w:val="004C6795"/>
    <w:rsid w:val="004C7163"/>
    <w:rsid w:val="004D287F"/>
    <w:rsid w:val="004D5C2B"/>
    <w:rsid w:val="004E2664"/>
    <w:rsid w:val="004F150D"/>
    <w:rsid w:val="00505AE1"/>
    <w:rsid w:val="00507647"/>
    <w:rsid w:val="00514A37"/>
    <w:rsid w:val="005153E1"/>
    <w:rsid w:val="0052167D"/>
    <w:rsid w:val="00523BFB"/>
    <w:rsid w:val="005301EC"/>
    <w:rsid w:val="0053325E"/>
    <w:rsid w:val="00536941"/>
    <w:rsid w:val="00541557"/>
    <w:rsid w:val="005424A5"/>
    <w:rsid w:val="00544EB5"/>
    <w:rsid w:val="00550E57"/>
    <w:rsid w:val="0055285D"/>
    <w:rsid w:val="00555C63"/>
    <w:rsid w:val="005565FE"/>
    <w:rsid w:val="005624F8"/>
    <w:rsid w:val="0056296D"/>
    <w:rsid w:val="00565293"/>
    <w:rsid w:val="00565924"/>
    <w:rsid w:val="00565D66"/>
    <w:rsid w:val="00566D84"/>
    <w:rsid w:val="00567875"/>
    <w:rsid w:val="00572BD1"/>
    <w:rsid w:val="00574C32"/>
    <w:rsid w:val="00584C88"/>
    <w:rsid w:val="00585C66"/>
    <w:rsid w:val="00591F37"/>
    <w:rsid w:val="005948A9"/>
    <w:rsid w:val="005A1B32"/>
    <w:rsid w:val="005A1C46"/>
    <w:rsid w:val="005A5E5F"/>
    <w:rsid w:val="005A756D"/>
    <w:rsid w:val="005B5405"/>
    <w:rsid w:val="005B6E5E"/>
    <w:rsid w:val="005C0BD2"/>
    <w:rsid w:val="005C7C1B"/>
    <w:rsid w:val="005D0808"/>
    <w:rsid w:val="005D1382"/>
    <w:rsid w:val="005D44BF"/>
    <w:rsid w:val="005D5DC0"/>
    <w:rsid w:val="005D6565"/>
    <w:rsid w:val="005E0B69"/>
    <w:rsid w:val="005E1AA3"/>
    <w:rsid w:val="005F68A9"/>
    <w:rsid w:val="006007F8"/>
    <w:rsid w:val="00602CA8"/>
    <w:rsid w:val="00605AC1"/>
    <w:rsid w:val="00613D20"/>
    <w:rsid w:val="00623A55"/>
    <w:rsid w:val="00624A55"/>
    <w:rsid w:val="0062658F"/>
    <w:rsid w:val="006272D6"/>
    <w:rsid w:val="006323D4"/>
    <w:rsid w:val="0063590D"/>
    <w:rsid w:val="006452EF"/>
    <w:rsid w:val="00646A03"/>
    <w:rsid w:val="00647130"/>
    <w:rsid w:val="00651864"/>
    <w:rsid w:val="00653477"/>
    <w:rsid w:val="0065510E"/>
    <w:rsid w:val="00655989"/>
    <w:rsid w:val="006600AD"/>
    <w:rsid w:val="00674D96"/>
    <w:rsid w:val="00675204"/>
    <w:rsid w:val="00680E4A"/>
    <w:rsid w:val="00681542"/>
    <w:rsid w:val="006954A5"/>
    <w:rsid w:val="006A1800"/>
    <w:rsid w:val="006A291B"/>
    <w:rsid w:val="006A3A8B"/>
    <w:rsid w:val="006B36AB"/>
    <w:rsid w:val="006B5E3B"/>
    <w:rsid w:val="006C11B6"/>
    <w:rsid w:val="006C2555"/>
    <w:rsid w:val="006C7CEE"/>
    <w:rsid w:val="006D2F75"/>
    <w:rsid w:val="006D34A4"/>
    <w:rsid w:val="006D5160"/>
    <w:rsid w:val="006D5AF4"/>
    <w:rsid w:val="006D64A1"/>
    <w:rsid w:val="006D6DB8"/>
    <w:rsid w:val="006D6E80"/>
    <w:rsid w:val="006E71F4"/>
    <w:rsid w:val="006E7A55"/>
    <w:rsid w:val="00700B59"/>
    <w:rsid w:val="007022F5"/>
    <w:rsid w:val="00707725"/>
    <w:rsid w:val="007100C9"/>
    <w:rsid w:val="007106BC"/>
    <w:rsid w:val="00712980"/>
    <w:rsid w:val="00715702"/>
    <w:rsid w:val="00716775"/>
    <w:rsid w:val="00722C65"/>
    <w:rsid w:val="00724561"/>
    <w:rsid w:val="00730E5F"/>
    <w:rsid w:val="0073130D"/>
    <w:rsid w:val="007316B1"/>
    <w:rsid w:val="007355B3"/>
    <w:rsid w:val="00735DAC"/>
    <w:rsid w:val="007360BD"/>
    <w:rsid w:val="00737EE3"/>
    <w:rsid w:val="007478DC"/>
    <w:rsid w:val="007529F5"/>
    <w:rsid w:val="00761906"/>
    <w:rsid w:val="007703B2"/>
    <w:rsid w:val="00776DAF"/>
    <w:rsid w:val="00777DC1"/>
    <w:rsid w:val="007828EE"/>
    <w:rsid w:val="00787E3E"/>
    <w:rsid w:val="00793FAC"/>
    <w:rsid w:val="007960A2"/>
    <w:rsid w:val="007B504F"/>
    <w:rsid w:val="007C183A"/>
    <w:rsid w:val="007C2E85"/>
    <w:rsid w:val="007D4905"/>
    <w:rsid w:val="007D6C5A"/>
    <w:rsid w:val="007E5550"/>
    <w:rsid w:val="007E556B"/>
    <w:rsid w:val="007E65AF"/>
    <w:rsid w:val="007F487E"/>
    <w:rsid w:val="007F4DA3"/>
    <w:rsid w:val="0080598A"/>
    <w:rsid w:val="00805B60"/>
    <w:rsid w:val="00807095"/>
    <w:rsid w:val="00807E00"/>
    <w:rsid w:val="0081101C"/>
    <w:rsid w:val="008115C0"/>
    <w:rsid w:val="00814B0A"/>
    <w:rsid w:val="00815F7F"/>
    <w:rsid w:val="00837504"/>
    <w:rsid w:val="00846DD0"/>
    <w:rsid w:val="00850E1A"/>
    <w:rsid w:val="00850ED7"/>
    <w:rsid w:val="00851A38"/>
    <w:rsid w:val="00864EB7"/>
    <w:rsid w:val="008664DD"/>
    <w:rsid w:val="008713F8"/>
    <w:rsid w:val="00872163"/>
    <w:rsid w:val="008726D1"/>
    <w:rsid w:val="00873990"/>
    <w:rsid w:val="00873AB2"/>
    <w:rsid w:val="00884C7B"/>
    <w:rsid w:val="00886A0C"/>
    <w:rsid w:val="0089039D"/>
    <w:rsid w:val="008937EE"/>
    <w:rsid w:val="00893F90"/>
    <w:rsid w:val="00895770"/>
    <w:rsid w:val="008964AD"/>
    <w:rsid w:val="008979DE"/>
    <w:rsid w:val="008B40C2"/>
    <w:rsid w:val="008B6C53"/>
    <w:rsid w:val="008C59D3"/>
    <w:rsid w:val="008C7F5C"/>
    <w:rsid w:val="008D649D"/>
    <w:rsid w:val="008E3F71"/>
    <w:rsid w:val="00904122"/>
    <w:rsid w:val="0090798B"/>
    <w:rsid w:val="009113A3"/>
    <w:rsid w:val="00914115"/>
    <w:rsid w:val="009171E6"/>
    <w:rsid w:val="0092465F"/>
    <w:rsid w:val="00924A6F"/>
    <w:rsid w:val="00924F7E"/>
    <w:rsid w:val="009269B7"/>
    <w:rsid w:val="009341BA"/>
    <w:rsid w:val="009420E0"/>
    <w:rsid w:val="00952D01"/>
    <w:rsid w:val="00952DA5"/>
    <w:rsid w:val="0095323A"/>
    <w:rsid w:val="009536A0"/>
    <w:rsid w:val="00953DAB"/>
    <w:rsid w:val="009561A0"/>
    <w:rsid w:val="00964EA2"/>
    <w:rsid w:val="009656FC"/>
    <w:rsid w:val="009741EF"/>
    <w:rsid w:val="00974F06"/>
    <w:rsid w:val="0098108E"/>
    <w:rsid w:val="00982BDD"/>
    <w:rsid w:val="00982C83"/>
    <w:rsid w:val="0098597A"/>
    <w:rsid w:val="00986962"/>
    <w:rsid w:val="00990D46"/>
    <w:rsid w:val="00993320"/>
    <w:rsid w:val="009939C6"/>
    <w:rsid w:val="009A0010"/>
    <w:rsid w:val="009A769B"/>
    <w:rsid w:val="009C5D52"/>
    <w:rsid w:val="009D3F0F"/>
    <w:rsid w:val="009D4CFA"/>
    <w:rsid w:val="009D4D6A"/>
    <w:rsid w:val="009D56FF"/>
    <w:rsid w:val="009E0494"/>
    <w:rsid w:val="009E1D20"/>
    <w:rsid w:val="009E33EA"/>
    <w:rsid w:val="009E3A3B"/>
    <w:rsid w:val="009E4572"/>
    <w:rsid w:val="009E611B"/>
    <w:rsid w:val="009F0B25"/>
    <w:rsid w:val="009F0CD3"/>
    <w:rsid w:val="009F60BE"/>
    <w:rsid w:val="009F72DE"/>
    <w:rsid w:val="00A025EB"/>
    <w:rsid w:val="00A15DFE"/>
    <w:rsid w:val="00A21F0C"/>
    <w:rsid w:val="00A2427C"/>
    <w:rsid w:val="00A346F0"/>
    <w:rsid w:val="00A409FA"/>
    <w:rsid w:val="00A43972"/>
    <w:rsid w:val="00A43FAB"/>
    <w:rsid w:val="00A5402F"/>
    <w:rsid w:val="00A56072"/>
    <w:rsid w:val="00A576DE"/>
    <w:rsid w:val="00A61236"/>
    <w:rsid w:val="00A63B1E"/>
    <w:rsid w:val="00A71EE6"/>
    <w:rsid w:val="00A72D8E"/>
    <w:rsid w:val="00A74F4A"/>
    <w:rsid w:val="00A75574"/>
    <w:rsid w:val="00A80037"/>
    <w:rsid w:val="00A85A1C"/>
    <w:rsid w:val="00A86F71"/>
    <w:rsid w:val="00A92ADE"/>
    <w:rsid w:val="00A94880"/>
    <w:rsid w:val="00A95086"/>
    <w:rsid w:val="00A95323"/>
    <w:rsid w:val="00A95D7A"/>
    <w:rsid w:val="00AA386D"/>
    <w:rsid w:val="00AA4659"/>
    <w:rsid w:val="00AB3D10"/>
    <w:rsid w:val="00AB6A6B"/>
    <w:rsid w:val="00AB7D5D"/>
    <w:rsid w:val="00AD1972"/>
    <w:rsid w:val="00AE3058"/>
    <w:rsid w:val="00AE6D09"/>
    <w:rsid w:val="00AF46DC"/>
    <w:rsid w:val="00B046E3"/>
    <w:rsid w:val="00B37938"/>
    <w:rsid w:val="00B4036A"/>
    <w:rsid w:val="00B4072C"/>
    <w:rsid w:val="00B4317E"/>
    <w:rsid w:val="00B44DD2"/>
    <w:rsid w:val="00B45CC6"/>
    <w:rsid w:val="00B503CD"/>
    <w:rsid w:val="00B511EB"/>
    <w:rsid w:val="00B52AFE"/>
    <w:rsid w:val="00B55A43"/>
    <w:rsid w:val="00B67DC8"/>
    <w:rsid w:val="00B720B7"/>
    <w:rsid w:val="00B737CE"/>
    <w:rsid w:val="00B83661"/>
    <w:rsid w:val="00B8399E"/>
    <w:rsid w:val="00B91491"/>
    <w:rsid w:val="00B91728"/>
    <w:rsid w:val="00BA73BE"/>
    <w:rsid w:val="00BB0C90"/>
    <w:rsid w:val="00BB3D3D"/>
    <w:rsid w:val="00BB3D78"/>
    <w:rsid w:val="00BB4824"/>
    <w:rsid w:val="00BB5370"/>
    <w:rsid w:val="00BC113F"/>
    <w:rsid w:val="00BC717A"/>
    <w:rsid w:val="00BF116E"/>
    <w:rsid w:val="00BF2676"/>
    <w:rsid w:val="00BF5602"/>
    <w:rsid w:val="00BF6588"/>
    <w:rsid w:val="00C0202E"/>
    <w:rsid w:val="00C0386C"/>
    <w:rsid w:val="00C04EEB"/>
    <w:rsid w:val="00C12B76"/>
    <w:rsid w:val="00C13527"/>
    <w:rsid w:val="00C151F1"/>
    <w:rsid w:val="00C15709"/>
    <w:rsid w:val="00C16B70"/>
    <w:rsid w:val="00C24A43"/>
    <w:rsid w:val="00C34890"/>
    <w:rsid w:val="00C34D0F"/>
    <w:rsid w:val="00C35921"/>
    <w:rsid w:val="00C35ABB"/>
    <w:rsid w:val="00C41300"/>
    <w:rsid w:val="00C44063"/>
    <w:rsid w:val="00C4497A"/>
    <w:rsid w:val="00C47DC3"/>
    <w:rsid w:val="00C50D47"/>
    <w:rsid w:val="00C6397C"/>
    <w:rsid w:val="00C64342"/>
    <w:rsid w:val="00C64898"/>
    <w:rsid w:val="00C66239"/>
    <w:rsid w:val="00C6668D"/>
    <w:rsid w:val="00C67AF0"/>
    <w:rsid w:val="00C738EB"/>
    <w:rsid w:val="00C74ECC"/>
    <w:rsid w:val="00C8071B"/>
    <w:rsid w:val="00C80FD4"/>
    <w:rsid w:val="00C822DA"/>
    <w:rsid w:val="00C875E5"/>
    <w:rsid w:val="00CA4D0C"/>
    <w:rsid w:val="00CA5D82"/>
    <w:rsid w:val="00CB05B9"/>
    <w:rsid w:val="00CB0CBF"/>
    <w:rsid w:val="00CC4AE3"/>
    <w:rsid w:val="00CC5A78"/>
    <w:rsid w:val="00CD5472"/>
    <w:rsid w:val="00CE05F3"/>
    <w:rsid w:val="00CE1B58"/>
    <w:rsid w:val="00CE34B7"/>
    <w:rsid w:val="00CF59BB"/>
    <w:rsid w:val="00D07F09"/>
    <w:rsid w:val="00D1090C"/>
    <w:rsid w:val="00D213B1"/>
    <w:rsid w:val="00D21662"/>
    <w:rsid w:val="00D2366D"/>
    <w:rsid w:val="00D26362"/>
    <w:rsid w:val="00D364C8"/>
    <w:rsid w:val="00D418DA"/>
    <w:rsid w:val="00D429F2"/>
    <w:rsid w:val="00D44BE8"/>
    <w:rsid w:val="00D45931"/>
    <w:rsid w:val="00D50F23"/>
    <w:rsid w:val="00D52538"/>
    <w:rsid w:val="00D54A60"/>
    <w:rsid w:val="00D565F5"/>
    <w:rsid w:val="00D608CA"/>
    <w:rsid w:val="00D663F4"/>
    <w:rsid w:val="00D8665E"/>
    <w:rsid w:val="00D87521"/>
    <w:rsid w:val="00D92ACC"/>
    <w:rsid w:val="00D92F9B"/>
    <w:rsid w:val="00DA1741"/>
    <w:rsid w:val="00DA3CAF"/>
    <w:rsid w:val="00DB6659"/>
    <w:rsid w:val="00DB7022"/>
    <w:rsid w:val="00DB7038"/>
    <w:rsid w:val="00DB724E"/>
    <w:rsid w:val="00DC2440"/>
    <w:rsid w:val="00DD4777"/>
    <w:rsid w:val="00DD6175"/>
    <w:rsid w:val="00DD65D6"/>
    <w:rsid w:val="00DE1FF0"/>
    <w:rsid w:val="00DE346F"/>
    <w:rsid w:val="00DE390B"/>
    <w:rsid w:val="00DE3DFB"/>
    <w:rsid w:val="00DE4FB5"/>
    <w:rsid w:val="00DE7A0C"/>
    <w:rsid w:val="00DE7C8C"/>
    <w:rsid w:val="00DF0271"/>
    <w:rsid w:val="00E01F81"/>
    <w:rsid w:val="00E028EB"/>
    <w:rsid w:val="00E02F50"/>
    <w:rsid w:val="00E04644"/>
    <w:rsid w:val="00E07748"/>
    <w:rsid w:val="00E10A82"/>
    <w:rsid w:val="00E14288"/>
    <w:rsid w:val="00E15D64"/>
    <w:rsid w:val="00E161E0"/>
    <w:rsid w:val="00E2069F"/>
    <w:rsid w:val="00E23070"/>
    <w:rsid w:val="00E23BE7"/>
    <w:rsid w:val="00E24B68"/>
    <w:rsid w:val="00E250CA"/>
    <w:rsid w:val="00E35C2E"/>
    <w:rsid w:val="00E37387"/>
    <w:rsid w:val="00E37E33"/>
    <w:rsid w:val="00E42105"/>
    <w:rsid w:val="00E4566E"/>
    <w:rsid w:val="00E5066C"/>
    <w:rsid w:val="00E51AC5"/>
    <w:rsid w:val="00E5437F"/>
    <w:rsid w:val="00E61040"/>
    <w:rsid w:val="00E6119F"/>
    <w:rsid w:val="00E614DC"/>
    <w:rsid w:val="00E628E2"/>
    <w:rsid w:val="00E63899"/>
    <w:rsid w:val="00E64942"/>
    <w:rsid w:val="00E65C10"/>
    <w:rsid w:val="00E70830"/>
    <w:rsid w:val="00E72118"/>
    <w:rsid w:val="00E87134"/>
    <w:rsid w:val="00E8729A"/>
    <w:rsid w:val="00E9059C"/>
    <w:rsid w:val="00E90735"/>
    <w:rsid w:val="00E91FAE"/>
    <w:rsid w:val="00E92C5F"/>
    <w:rsid w:val="00E92CAC"/>
    <w:rsid w:val="00E96665"/>
    <w:rsid w:val="00EA1F4A"/>
    <w:rsid w:val="00EA3039"/>
    <w:rsid w:val="00EB216E"/>
    <w:rsid w:val="00EC385C"/>
    <w:rsid w:val="00ED0440"/>
    <w:rsid w:val="00ED0B5B"/>
    <w:rsid w:val="00ED2A67"/>
    <w:rsid w:val="00ED4CA6"/>
    <w:rsid w:val="00ED60DF"/>
    <w:rsid w:val="00EE054F"/>
    <w:rsid w:val="00EE1460"/>
    <w:rsid w:val="00EE2A97"/>
    <w:rsid w:val="00EE36BB"/>
    <w:rsid w:val="00EE3D75"/>
    <w:rsid w:val="00EE6EF0"/>
    <w:rsid w:val="00EE70CF"/>
    <w:rsid w:val="00EF102B"/>
    <w:rsid w:val="00F00B13"/>
    <w:rsid w:val="00F071E5"/>
    <w:rsid w:val="00F10543"/>
    <w:rsid w:val="00F12743"/>
    <w:rsid w:val="00F1764C"/>
    <w:rsid w:val="00F21271"/>
    <w:rsid w:val="00F324B9"/>
    <w:rsid w:val="00F34559"/>
    <w:rsid w:val="00F35D5A"/>
    <w:rsid w:val="00F368D0"/>
    <w:rsid w:val="00F41780"/>
    <w:rsid w:val="00F42254"/>
    <w:rsid w:val="00F44C3F"/>
    <w:rsid w:val="00F4787F"/>
    <w:rsid w:val="00F56061"/>
    <w:rsid w:val="00F65AED"/>
    <w:rsid w:val="00F67AF0"/>
    <w:rsid w:val="00F732C3"/>
    <w:rsid w:val="00F751C9"/>
    <w:rsid w:val="00F80D03"/>
    <w:rsid w:val="00F8321C"/>
    <w:rsid w:val="00F834E7"/>
    <w:rsid w:val="00F846E0"/>
    <w:rsid w:val="00F9216A"/>
    <w:rsid w:val="00F93BBA"/>
    <w:rsid w:val="00FA3146"/>
    <w:rsid w:val="00FA677D"/>
    <w:rsid w:val="00FB318C"/>
    <w:rsid w:val="00FB6B1F"/>
    <w:rsid w:val="00FC1605"/>
    <w:rsid w:val="00FC3658"/>
    <w:rsid w:val="00FC50FF"/>
    <w:rsid w:val="00FC6835"/>
    <w:rsid w:val="00FD2E91"/>
    <w:rsid w:val="00FD3734"/>
    <w:rsid w:val="00FD677E"/>
    <w:rsid w:val="00FD7CD1"/>
    <w:rsid w:val="00FE6585"/>
    <w:rsid w:val="00FE7FAA"/>
    <w:rsid w:val="00FF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5D6815"/>
  <w14:defaultImageDpi w14:val="330"/>
  <w15:chartTrackingRefBased/>
  <w15:docId w15:val="{225B1754-832D-43FB-840E-7BB765E3D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E5F"/>
  </w:style>
  <w:style w:type="paragraph" w:styleId="Heading1">
    <w:name w:val="heading 1"/>
    <w:basedOn w:val="Normal"/>
    <w:next w:val="Normal"/>
    <w:link w:val="Heading1Char"/>
    <w:uiPriority w:val="9"/>
    <w:qFormat/>
    <w:rsid w:val="007828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7875"/>
    <w:pPr>
      <w:keepNext/>
      <w:keepLines/>
      <w:spacing w:before="40" w:after="240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46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2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82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">
    <w:name w:val="Grid Table 2"/>
    <w:basedOn w:val="TableNormal"/>
    <w:uiPriority w:val="47"/>
    <w:rsid w:val="007828EE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207FE9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07FE9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207FE9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07FE9"/>
    <w:rPr>
      <w:rFonts w:ascii="Calibri" w:hAnsi="Calibri" w:cs="Calibri"/>
      <w:noProof/>
    </w:rPr>
  </w:style>
  <w:style w:type="character" w:customStyle="1" w:styleId="Heading2Char">
    <w:name w:val="Heading 2 Char"/>
    <w:basedOn w:val="DefaultParagraphFont"/>
    <w:link w:val="Heading2"/>
    <w:uiPriority w:val="9"/>
    <w:rsid w:val="005678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7360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60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60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60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60B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0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0BD"/>
    <w:rPr>
      <w:rFonts w:ascii="Segoe UI" w:hAnsi="Segoe UI" w:cs="Segoe UI"/>
      <w:sz w:val="18"/>
      <w:szCs w:val="18"/>
    </w:rPr>
  </w:style>
  <w:style w:type="table" w:customStyle="1" w:styleId="LightGrid1">
    <w:name w:val="Light Grid1"/>
    <w:basedOn w:val="TableNormal"/>
    <w:next w:val="LightGrid"/>
    <w:uiPriority w:val="62"/>
    <w:rsid w:val="00F21271"/>
    <w:pPr>
      <w:spacing w:after="0" w:line="240" w:lineRule="auto"/>
    </w:pPr>
    <w:rPr>
      <w:lang w:val="nl-N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">
    <w:name w:val="Light Grid"/>
    <w:basedOn w:val="TableNormal"/>
    <w:uiPriority w:val="62"/>
    <w:semiHidden/>
    <w:unhideWhenUsed/>
    <w:rsid w:val="00F2127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95323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LightShading1">
    <w:name w:val="Light Shading1"/>
    <w:basedOn w:val="TableNormal"/>
    <w:next w:val="LightShading"/>
    <w:uiPriority w:val="60"/>
    <w:rsid w:val="000A1046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">
    <w:name w:val="Light Shading"/>
    <w:basedOn w:val="TableNormal"/>
    <w:uiPriority w:val="60"/>
    <w:semiHidden/>
    <w:unhideWhenUsed/>
    <w:rsid w:val="000A104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Revision">
    <w:name w:val="Revision"/>
    <w:hidden/>
    <w:uiPriority w:val="99"/>
    <w:semiHidden/>
    <w:rsid w:val="001D1106"/>
    <w:pPr>
      <w:spacing w:after="0" w:line="240" w:lineRule="auto"/>
    </w:pPr>
  </w:style>
  <w:style w:type="paragraph" w:styleId="NoSpacing">
    <w:name w:val="No Spacing"/>
    <w:uiPriority w:val="1"/>
    <w:qFormat/>
    <w:rsid w:val="00737EE3"/>
    <w:pPr>
      <w:spacing w:after="0" w:line="240" w:lineRule="auto"/>
    </w:pPr>
  </w:style>
  <w:style w:type="table" w:customStyle="1" w:styleId="LightShading3">
    <w:name w:val="Light Shading3"/>
    <w:basedOn w:val="TableNormal"/>
    <w:next w:val="LightShading"/>
    <w:uiPriority w:val="60"/>
    <w:rsid w:val="0041687B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0">
    <w:name w:val="TableGrid"/>
    <w:rsid w:val="00FC16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886A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1906"/>
  </w:style>
  <w:style w:type="paragraph" w:styleId="Footer">
    <w:name w:val="footer"/>
    <w:basedOn w:val="Normal"/>
    <w:link w:val="Foot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906"/>
  </w:style>
  <w:style w:type="paragraph" w:styleId="NormalWeb">
    <w:name w:val="Normal (Web)"/>
    <w:basedOn w:val="Normal"/>
    <w:uiPriority w:val="99"/>
    <w:semiHidden/>
    <w:unhideWhenUsed/>
    <w:rsid w:val="00A800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A576DE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92465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91F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1FA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42" Type="http://schemas.microsoft.com/office/2016/09/relationships/commentsIds" Target="commentsIds.xml"/><Relationship Id="rId3" Type="http://schemas.openxmlformats.org/officeDocument/2006/relationships/styles" Target="styles.xml"/><Relationship Id="rId141" Type="http://schemas.microsoft.com/office/2018/08/relationships/commentsExtensible" Target="commentsExtensi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8C5A6-8FA1-4CC9-A6CC-D05C645F0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Jasmijn Hassing - TNW</dc:creator>
  <cp:keywords/>
  <dc:description/>
  <cp:lastModifiedBy>Jean Marc Daran - TNW</cp:lastModifiedBy>
  <cp:revision>3</cp:revision>
  <cp:lastPrinted>2020-11-23T10:58:00Z</cp:lastPrinted>
  <dcterms:created xsi:type="dcterms:W3CDTF">2021-11-22T13:42:00Z</dcterms:created>
  <dcterms:modified xsi:type="dcterms:W3CDTF">2021-11-22T13:45:00Z</dcterms:modified>
</cp:coreProperties>
</file>